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DACE" w14:textId="77777777" w:rsidR="001939CB" w:rsidRPr="003675BA" w:rsidRDefault="00320D18" w:rsidP="003675BA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  <w:lang w:bidi="bn-IN"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4D367F1D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1853D01E" w14:textId="18DC284C" w:rsidR="00917C62" w:rsidRPr="003675BA" w:rsidRDefault="00917C62" w:rsidP="003675BA">
      <w:pPr>
        <w:pStyle w:val="Body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259666A2" w14:textId="77777777" w:rsidR="001939CB" w:rsidRPr="003675BA" w:rsidRDefault="001939CB" w:rsidP="003675BA">
      <w:pPr>
        <w:pStyle w:val="BodyA"/>
        <w:rPr>
          <w:rFonts w:eastAsia="Baskerville" w:cs="Times New Roman"/>
        </w:rPr>
      </w:pPr>
    </w:p>
    <w:p w14:paraId="04E40183" w14:textId="4A0FEC1B" w:rsidR="007F5657" w:rsidRPr="003675BA" w:rsidRDefault="00A234B8" w:rsidP="003675BA">
      <w:pPr>
        <w:pStyle w:val="BodyA"/>
        <w:rPr>
          <w:rFonts w:cs="Times New Roman"/>
        </w:rPr>
      </w:pPr>
      <w:r>
        <w:rPr>
          <w:rFonts w:cs="Times New Roman"/>
        </w:rPr>
        <w:t>Date and Time: Decem</w:t>
      </w:r>
      <w:r w:rsidR="00E32D36">
        <w:rPr>
          <w:rFonts w:cs="Times New Roman"/>
        </w:rPr>
        <w:t>be</w:t>
      </w:r>
      <w:r>
        <w:rPr>
          <w:rFonts w:cs="Times New Roman"/>
        </w:rPr>
        <w:t xml:space="preserve">r </w:t>
      </w:r>
      <w:r w:rsidR="00D30C78">
        <w:rPr>
          <w:rFonts w:cs="Times New Roman"/>
        </w:rPr>
        <w:t>0</w:t>
      </w:r>
      <w:r>
        <w:rPr>
          <w:rFonts w:cs="Times New Roman"/>
        </w:rPr>
        <w:t>8</w:t>
      </w:r>
      <w:r w:rsidR="00D30C78">
        <w:rPr>
          <w:rFonts w:cs="Times New Roman"/>
        </w:rPr>
        <w:t>, 2020 | 11:</w:t>
      </w:r>
      <w:r>
        <w:rPr>
          <w:rFonts w:cs="Times New Roman"/>
        </w:rPr>
        <w:t>3</w:t>
      </w:r>
      <w:r w:rsidR="00D30C78">
        <w:rPr>
          <w:rFonts w:cs="Times New Roman"/>
        </w:rPr>
        <w:t>0</w:t>
      </w:r>
      <w:r>
        <w:rPr>
          <w:rFonts w:cs="Times New Roman"/>
        </w:rPr>
        <w:t xml:space="preserve"> AM-12:</w:t>
      </w:r>
      <w:r w:rsidR="00957039">
        <w:rPr>
          <w:rFonts w:cs="Times New Roman"/>
        </w:rPr>
        <w:t>3</w:t>
      </w:r>
      <w:r>
        <w:rPr>
          <w:rFonts w:cs="Times New Roman"/>
        </w:rPr>
        <w:t>0</w:t>
      </w:r>
      <w:r w:rsidR="003D274B" w:rsidRPr="003675BA">
        <w:rPr>
          <w:rFonts w:cs="Times New Roman"/>
        </w:rPr>
        <w:t xml:space="preserve"> PM</w:t>
      </w:r>
    </w:p>
    <w:p w14:paraId="64E4D88D" w14:textId="37647183" w:rsidR="003D274B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236376F9" w14:textId="39D7F3C4" w:rsidR="008B7600" w:rsidRDefault="008B7600" w:rsidP="003675BA">
      <w:pPr>
        <w:pStyle w:val="BodyA"/>
        <w:rPr>
          <w:rFonts w:cs="Times New Roman"/>
        </w:rPr>
      </w:pPr>
    </w:p>
    <w:p w14:paraId="2CAF80B8" w14:textId="27C1744A" w:rsidR="008B7600" w:rsidRPr="003675BA" w:rsidRDefault="008B7600" w:rsidP="003675BA">
      <w:pPr>
        <w:pStyle w:val="BodyA"/>
        <w:rPr>
          <w:rFonts w:cs="Times New Roman"/>
        </w:rPr>
      </w:pPr>
      <w:r>
        <w:rPr>
          <w:rFonts w:cs="Times New Roman"/>
        </w:rPr>
        <w:t>Presiding: Tram Nguyen (Chair)</w:t>
      </w:r>
    </w:p>
    <w:p w14:paraId="21CB3A47" w14:textId="77777777" w:rsidR="003D274B" w:rsidRPr="003675BA" w:rsidRDefault="003D274B" w:rsidP="003675BA">
      <w:pPr>
        <w:pStyle w:val="BodyA"/>
        <w:rPr>
          <w:rFonts w:eastAsia="Baskerville" w:cs="Times New Roman"/>
        </w:rPr>
      </w:pPr>
    </w:p>
    <w:p w14:paraId="2A0751C8" w14:textId="21742E34" w:rsidR="00F32D78" w:rsidRDefault="00320D18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 xml:space="preserve">Present: </w:t>
      </w:r>
      <w:r w:rsidR="003D274B" w:rsidRPr="003675BA">
        <w:rPr>
          <w:rFonts w:cs="Times New Roman"/>
        </w:rPr>
        <w:t>Michael Gosset, Alb</w:t>
      </w:r>
      <w:r w:rsidR="00D30C78">
        <w:rPr>
          <w:rFonts w:cs="Times New Roman"/>
        </w:rPr>
        <w:t xml:space="preserve">a Lynch, </w:t>
      </w:r>
      <w:r w:rsidR="00406A10" w:rsidRPr="003675BA">
        <w:rPr>
          <w:rFonts w:cs="Times New Roman"/>
        </w:rPr>
        <w:t>Debasish Roy</w:t>
      </w:r>
      <w:r w:rsidRPr="003675BA">
        <w:rPr>
          <w:rFonts w:cs="Times New Roman"/>
        </w:rPr>
        <w:t xml:space="preserve">, </w:t>
      </w:r>
      <w:r w:rsidR="003D274B" w:rsidRPr="003675BA">
        <w:rPr>
          <w:rFonts w:cs="Times New Roman"/>
        </w:rPr>
        <w:t>Ronette Shaw,</w:t>
      </w:r>
      <w:r w:rsidRPr="003675BA">
        <w:rPr>
          <w:rFonts w:cs="Times New Roman"/>
        </w:rPr>
        <w:t xml:space="preserve"> Julie Trachman</w:t>
      </w:r>
      <w:r w:rsidR="00D30C78">
        <w:rPr>
          <w:rFonts w:cs="Times New Roman"/>
        </w:rPr>
        <w:t>, Nanc</w:t>
      </w:r>
      <w:r w:rsidR="000C6522">
        <w:rPr>
          <w:rFonts w:cs="Times New Roman"/>
        </w:rPr>
        <w:t>y Genova</w:t>
      </w:r>
      <w:r w:rsidR="00D83BC9">
        <w:rPr>
          <w:rFonts w:cs="Times New Roman"/>
        </w:rPr>
        <w:t>, Brian Carter</w:t>
      </w:r>
    </w:p>
    <w:p w14:paraId="47F12ABA" w14:textId="77777777" w:rsidR="00D83BC9" w:rsidRDefault="00D83BC9" w:rsidP="003675BA">
      <w:pPr>
        <w:pStyle w:val="BodyA"/>
        <w:rPr>
          <w:rFonts w:cs="Times New Roman"/>
        </w:rPr>
      </w:pPr>
    </w:p>
    <w:p w14:paraId="5FE1B20E" w14:textId="728B3C16" w:rsidR="00A234B8" w:rsidRPr="003675BA" w:rsidRDefault="00A234B8" w:rsidP="003675BA">
      <w:pPr>
        <w:pStyle w:val="BodyA"/>
        <w:rPr>
          <w:rFonts w:eastAsia="Baskerville" w:cs="Times New Roman"/>
        </w:rPr>
      </w:pPr>
      <w:r>
        <w:rPr>
          <w:rFonts w:cs="Times New Roman"/>
        </w:rPr>
        <w:t>Absent: Lusleid</w:t>
      </w:r>
      <w:r w:rsidR="000A3BA9">
        <w:rPr>
          <w:rFonts w:cs="Times New Roman"/>
        </w:rPr>
        <w:t>y Perez (Student Representative)</w:t>
      </w:r>
    </w:p>
    <w:p w14:paraId="235DF967" w14:textId="00E68741" w:rsidR="00556A5F" w:rsidRPr="003675BA" w:rsidRDefault="00556A5F" w:rsidP="003675BA"/>
    <w:p w14:paraId="26DF6F6E" w14:textId="0E809537" w:rsidR="00556A5F" w:rsidRPr="003675BA" w:rsidRDefault="00556A5F" w:rsidP="003675BA">
      <w:r w:rsidRPr="003675BA">
        <w:t xml:space="preserve">Minutes Prepared By: </w:t>
      </w:r>
      <w:r w:rsidR="003D274B" w:rsidRPr="003675BA">
        <w:t>Debasish Roy</w:t>
      </w:r>
    </w:p>
    <w:p w14:paraId="6EFE28A6" w14:textId="77777777" w:rsidR="001939CB" w:rsidRPr="003675BA" w:rsidRDefault="001939CB" w:rsidP="003675BA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0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3185"/>
        <w:gridCol w:w="3152"/>
      </w:tblGrid>
      <w:tr w:rsidR="001939CB" w:rsidRPr="003675BA" w14:paraId="25CD0F2D" w14:textId="77777777" w:rsidTr="007736C6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3C85130E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5838DC06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185DA727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="00320D18" w:rsidRPr="003675BA">
              <w:rPr>
                <w:rFonts w:cs="Times New Roman"/>
                <w:b/>
                <w:bCs/>
              </w:rPr>
              <w:t>Decision / Action</w:t>
            </w:r>
            <w:r w:rsidR="00320D18" w:rsidRPr="003675BA">
              <w:rPr>
                <w:rFonts w:cs="Times New Roman"/>
              </w:rPr>
              <w:t xml:space="preserve"> </w:t>
            </w:r>
          </w:p>
        </w:tc>
      </w:tr>
      <w:tr w:rsidR="001939CB" w:rsidRPr="003675BA" w14:paraId="6AD59174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AC7A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7E03ECD" w14:textId="73302975" w:rsidR="00D30C78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Meeting to Order</w:t>
            </w:r>
            <w:r w:rsidR="00EF4BC5">
              <w:rPr>
                <w:rFonts w:cs="Times New Roman"/>
              </w:rPr>
              <w:t>:</w:t>
            </w:r>
            <w:r w:rsidR="00A234B8">
              <w:rPr>
                <w:rFonts w:cs="Times New Roman"/>
              </w:rPr>
              <w:t xml:space="preserve"> 11:40 AM</w:t>
            </w:r>
          </w:p>
          <w:p w14:paraId="50E5D141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18BCB81C" w14:textId="77777777" w:rsidR="00E06416" w:rsidRDefault="00E0641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Presentation and </w:t>
            </w:r>
          </w:p>
          <w:p w14:paraId="29A8CC7D" w14:textId="1AEFD6FA" w:rsidR="00D30C78" w:rsidRDefault="00E32D3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Acc</w:t>
            </w:r>
            <w:r w:rsidR="00D30C78">
              <w:rPr>
                <w:rFonts w:cs="Times New Roman"/>
              </w:rPr>
              <w:t xml:space="preserve">eptance of minutes </w:t>
            </w:r>
          </w:p>
          <w:p w14:paraId="7E16EF4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6EB32FF3" w14:textId="77777777" w:rsidR="00E06416" w:rsidRDefault="00E06416" w:rsidP="003675BA">
            <w:pPr>
              <w:pStyle w:val="BodyA"/>
              <w:rPr>
                <w:rFonts w:cs="Times New Roman"/>
              </w:rPr>
            </w:pPr>
          </w:p>
          <w:p w14:paraId="46CBF8AE" w14:textId="4BB9AFAD" w:rsidR="00E32D36" w:rsidRPr="003675BA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Acceptance </w:t>
            </w:r>
            <w:r w:rsidR="00E32D36">
              <w:rPr>
                <w:rFonts w:cs="Times New Roman"/>
              </w:rPr>
              <w:t>of Agenda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7343" w14:textId="77777777" w:rsidR="00D30C78" w:rsidRDefault="00D30C78" w:rsidP="00E32D36"/>
          <w:p w14:paraId="35C51D98" w14:textId="3059A1F2" w:rsidR="00D30C78" w:rsidRDefault="00B030B9" w:rsidP="00E32D36">
            <w:r>
              <w:t>Quorum achieved</w:t>
            </w:r>
          </w:p>
          <w:p w14:paraId="3EBA9099" w14:textId="77777777" w:rsidR="00957039" w:rsidRDefault="00957039" w:rsidP="00E32D36"/>
          <w:p w14:paraId="1B998474" w14:textId="77777777" w:rsidR="00E06416" w:rsidRDefault="00E06416" w:rsidP="00E32D36"/>
          <w:p w14:paraId="1B86DC10" w14:textId="77777777" w:rsidR="001939CB" w:rsidRDefault="00E32D36" w:rsidP="00E32D36">
            <w:r>
              <w:t>Motion to accept the Minutes.</w:t>
            </w:r>
            <w:r w:rsidR="003D274B" w:rsidRPr="003675BA">
              <w:t xml:space="preserve"> </w:t>
            </w:r>
          </w:p>
          <w:p w14:paraId="1FB5072A" w14:textId="77777777" w:rsidR="00E32D36" w:rsidRDefault="00E32D36" w:rsidP="00E32D36"/>
          <w:p w14:paraId="45C2FAD0" w14:textId="77777777" w:rsidR="00D30C78" w:rsidRDefault="00D30C78" w:rsidP="00E32D36"/>
          <w:p w14:paraId="6B4371F0" w14:textId="77777777" w:rsidR="00E06416" w:rsidRDefault="00E06416" w:rsidP="00E32D36"/>
          <w:p w14:paraId="32ED21DB" w14:textId="77777777" w:rsidR="00E32D36" w:rsidRDefault="00E32D36" w:rsidP="00E32D36">
            <w:r>
              <w:t>Start discussion on topics of Agenda. Motion to accept the Agenda by raising hands.</w:t>
            </w:r>
          </w:p>
          <w:p w14:paraId="1A10020E" w14:textId="2FEB63D9" w:rsidR="00957039" w:rsidRPr="003675BA" w:rsidRDefault="00957039" w:rsidP="00E32D36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92A5" w14:textId="77777777" w:rsidR="00D30C78" w:rsidRDefault="00D30C78" w:rsidP="003675BA"/>
          <w:p w14:paraId="660D1932" w14:textId="77777777" w:rsidR="00D30C78" w:rsidRDefault="00D30C78" w:rsidP="003675BA"/>
          <w:p w14:paraId="164A13FA" w14:textId="77777777" w:rsidR="00957039" w:rsidRDefault="00957039" w:rsidP="003675BA"/>
          <w:p w14:paraId="6B7B27CF" w14:textId="77777777" w:rsidR="00E06416" w:rsidRDefault="00E06416" w:rsidP="003675BA"/>
          <w:p w14:paraId="5B8F0615" w14:textId="79A6A072" w:rsidR="003D274B" w:rsidRPr="003675BA" w:rsidRDefault="00D30C78" w:rsidP="003675BA">
            <w:r>
              <w:t>Michael</w:t>
            </w:r>
            <w:r w:rsidR="00A234B8">
              <w:t>, Julie and Debasish</w:t>
            </w:r>
            <w:r>
              <w:t xml:space="preserve"> Seconds, Minutes approved with minor change</w:t>
            </w:r>
            <w:r w:rsidR="00B030B9">
              <w:t>s</w:t>
            </w:r>
          </w:p>
          <w:p w14:paraId="1576FD59" w14:textId="77777777" w:rsidR="00E06416" w:rsidRDefault="00E06416" w:rsidP="00E32D36"/>
          <w:p w14:paraId="732B9A91" w14:textId="2CB16F7C" w:rsidR="00E32D36" w:rsidRPr="003675BA" w:rsidRDefault="004B72C3" w:rsidP="00E32D36">
            <w:r>
              <w:t>Agenda accepted</w:t>
            </w:r>
          </w:p>
        </w:tc>
      </w:tr>
      <w:tr w:rsidR="001939CB" w:rsidRPr="003675BA" w14:paraId="0F640CC9" w14:textId="77777777" w:rsidTr="007736C6">
        <w:trPr>
          <w:trHeight w:val="7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A5B3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9C9BD1E" w14:textId="74D0BBBE" w:rsidR="001939CB" w:rsidRPr="003675BA" w:rsidRDefault="00E06416" w:rsidP="00E06416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Chair’s R</w:t>
            </w:r>
            <w:r w:rsidR="004B72C3">
              <w:rPr>
                <w:rFonts w:cs="Times New Roman"/>
              </w:rPr>
              <w:t>emark</w:t>
            </w:r>
            <w:r>
              <w:rPr>
                <w:rFonts w:cs="Times New Roman"/>
              </w:rPr>
              <w:t>:</w:t>
            </w:r>
            <w:r w:rsidR="004B72C3">
              <w:rPr>
                <w:rFonts w:cs="Times New Roman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A761" w14:textId="77777777" w:rsidR="00957039" w:rsidRDefault="00957039" w:rsidP="003675BA"/>
          <w:p w14:paraId="54DB84C1" w14:textId="10AE6E7B" w:rsidR="001939CB" w:rsidRDefault="00E06416" w:rsidP="001F7B38">
            <w:r>
              <w:t xml:space="preserve">C-O-C has done a good job to </w:t>
            </w:r>
            <w:r w:rsidR="00A32214">
              <w:t>hold regular</w:t>
            </w:r>
            <w:r>
              <w:t xml:space="preserve"> meeting</w:t>
            </w:r>
            <w:r w:rsidR="00A32214">
              <w:t>s</w:t>
            </w:r>
            <w:r>
              <w:t xml:space="preserve"> </w:t>
            </w:r>
            <w:r w:rsidR="001F7B38">
              <w:t xml:space="preserve">and </w:t>
            </w:r>
            <w:r w:rsidR="00A32214">
              <w:t>to ens</w:t>
            </w:r>
            <w:r w:rsidR="004B4A9C">
              <w:t xml:space="preserve">ure </w:t>
            </w:r>
            <w:r w:rsidR="001F7B38">
              <w:t xml:space="preserve">all the committees were </w:t>
            </w:r>
          </w:p>
          <w:p w14:paraId="43A5B9A3" w14:textId="352EFF02" w:rsidR="001F7B38" w:rsidRDefault="001F7B38" w:rsidP="004D0A11">
            <w:r>
              <w:t>formed on time.</w:t>
            </w:r>
          </w:p>
          <w:p w14:paraId="6F129728" w14:textId="04A0C344" w:rsidR="00525E87" w:rsidRDefault="001F7B38" w:rsidP="004D0A11">
            <w:r>
              <w:t>Se</w:t>
            </w:r>
            <w:r w:rsidR="005C5466">
              <w:t>nate Chair has asked the C-O-C C</w:t>
            </w:r>
            <w:r>
              <w:t>hair to</w:t>
            </w:r>
            <w:r w:rsidR="005C5466">
              <w:t xml:space="preserve"> request every comm</w:t>
            </w:r>
            <w:r>
              <w:t xml:space="preserve">ittee report to </w:t>
            </w:r>
            <w:r w:rsidR="004B4A9C">
              <w:t>at S</w:t>
            </w:r>
            <w:r>
              <w:t>enate meeting</w:t>
            </w:r>
            <w:r w:rsidR="004B4A9C">
              <w:t>s</w:t>
            </w:r>
            <w:r w:rsidR="00D83BC9">
              <w:t>.</w:t>
            </w:r>
            <w:r>
              <w:t xml:space="preserve"> </w:t>
            </w:r>
            <w:r w:rsidR="00525E87">
              <w:t xml:space="preserve"> </w:t>
            </w:r>
          </w:p>
          <w:p w14:paraId="6CF3BAA2" w14:textId="0CA9A436" w:rsidR="005C5466" w:rsidRDefault="005C5466" w:rsidP="004D0A11">
            <w:r>
              <w:t xml:space="preserve">Ms. </w:t>
            </w:r>
            <w:r w:rsidR="00D83BC9">
              <w:t>Lynch</w:t>
            </w:r>
            <w:r>
              <w:t xml:space="preserve"> also comment</w:t>
            </w:r>
            <w:r w:rsidR="00D83BC9">
              <w:t>ed</w:t>
            </w:r>
            <w:r>
              <w:t xml:space="preserve"> on that issue. </w:t>
            </w:r>
          </w:p>
          <w:p w14:paraId="1C648657" w14:textId="2BC6D8F8" w:rsidR="005C5466" w:rsidRDefault="005C5466" w:rsidP="004D0A11">
            <w:r>
              <w:t xml:space="preserve">Prof. Trachman suggested that </w:t>
            </w:r>
            <w:r w:rsidR="00D83BC9">
              <w:t>mid-year report</w:t>
            </w:r>
            <w:r>
              <w:t xml:space="preserve"> </w:t>
            </w:r>
            <w:r w:rsidR="00D83BC9">
              <w:t>might be</w:t>
            </w:r>
            <w:r>
              <w:t xml:space="preserve"> implemented the next year.</w:t>
            </w:r>
          </w:p>
          <w:p w14:paraId="6C7D35B2" w14:textId="1C781EC4" w:rsidR="005C5466" w:rsidRDefault="005C5466" w:rsidP="004D0A11">
            <w:r>
              <w:lastRenderedPageBreak/>
              <w:t xml:space="preserve">C-O-C Chair suggested Prof. Trachman </w:t>
            </w:r>
            <w:r w:rsidR="00D83BC9">
              <w:t>considered</w:t>
            </w:r>
            <w:r>
              <w:t xml:space="preserve"> inform</w:t>
            </w:r>
            <w:r w:rsidR="00D83BC9">
              <w:t>ing</w:t>
            </w:r>
            <w:r>
              <w:t xml:space="preserve"> Senate Chair about </w:t>
            </w:r>
            <w:r w:rsidR="00FF47A5">
              <w:t>any urgent</w:t>
            </w:r>
            <w:r>
              <w:t xml:space="preserve"> update from UFS well ahead of the </w:t>
            </w:r>
            <w:r w:rsidR="00FF47A5">
              <w:t>S</w:t>
            </w:r>
            <w:r>
              <w:t xml:space="preserve">enate meeting. </w:t>
            </w:r>
          </w:p>
          <w:p w14:paraId="3F23BEAB" w14:textId="049FF0CC" w:rsidR="005C5466" w:rsidRDefault="005C5466" w:rsidP="004D0A11">
            <w:r>
              <w:t xml:space="preserve">Prof. Genova suggested </w:t>
            </w:r>
            <w:r w:rsidR="00D83BC9">
              <w:t>that</w:t>
            </w:r>
            <w:r>
              <w:t xml:space="preserve"> video recording</w:t>
            </w:r>
            <w:r w:rsidR="00D83BC9">
              <w:t>s</w:t>
            </w:r>
            <w:r>
              <w:t xml:space="preserve"> of the “End of the Year” report </w:t>
            </w:r>
            <w:r w:rsidR="00D83BC9">
              <w:t xml:space="preserve">be made </w:t>
            </w:r>
            <w:r>
              <w:t xml:space="preserve">and </w:t>
            </w:r>
            <w:r w:rsidR="00D83BC9">
              <w:t xml:space="preserve">placed </w:t>
            </w:r>
            <w:r>
              <w:t>on the Hostos senate website.</w:t>
            </w:r>
          </w:p>
          <w:p w14:paraId="2B691C1D" w14:textId="1EB12F06" w:rsidR="00957039" w:rsidRPr="003675BA" w:rsidRDefault="00957039" w:rsidP="000A3BA9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2EE6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A6853CE" w14:textId="4F96B419" w:rsidR="001939CB" w:rsidRPr="003675BA" w:rsidRDefault="004B72C3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Discussion continue</w:t>
            </w:r>
            <w:r w:rsidR="00B030B9">
              <w:rPr>
                <w:rFonts w:cs="Times New Roman"/>
              </w:rPr>
              <w:t>d.</w:t>
            </w:r>
          </w:p>
        </w:tc>
      </w:tr>
      <w:tr w:rsidR="001939CB" w:rsidRPr="003675BA" w14:paraId="1A83E156" w14:textId="77777777" w:rsidTr="007736C6">
        <w:trPr>
          <w:trHeight w:val="5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4EC5" w14:textId="77777777" w:rsidR="000A3BA9" w:rsidRDefault="000A3BA9" w:rsidP="003675BA">
            <w:pPr>
              <w:pStyle w:val="BodyA"/>
              <w:rPr>
                <w:rFonts w:cs="Times New Roman"/>
              </w:rPr>
            </w:pPr>
          </w:p>
          <w:p w14:paraId="1417A52F" w14:textId="67BD1B65" w:rsidR="0037660A" w:rsidRDefault="00957039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New business</w:t>
            </w:r>
          </w:p>
          <w:p w14:paraId="30C54136" w14:textId="1DFA886A" w:rsidR="00017937" w:rsidRPr="003675BA" w:rsidRDefault="00017937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A67F" w14:textId="77777777" w:rsidR="000A3BA9" w:rsidRDefault="000A3BA9" w:rsidP="000A3BA9"/>
          <w:p w14:paraId="1A63901B" w14:textId="3335A9C2" w:rsidR="00957039" w:rsidRPr="00957039" w:rsidRDefault="000A3BA9" w:rsidP="000A3BA9">
            <w:r>
              <w:t>No new business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C2D54" w14:textId="64871079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007CED85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6186" w14:textId="77777777" w:rsidR="00957039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 </w:t>
            </w:r>
          </w:p>
          <w:p w14:paraId="31A61242" w14:textId="77777777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Adjournment</w:t>
            </w:r>
          </w:p>
          <w:p w14:paraId="1F5AE6D0" w14:textId="3CC0205B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FF4C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11AFA12" w14:textId="409C99F0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Motion to adjourn made at </w:t>
            </w:r>
            <w:r w:rsidR="000A3BA9">
              <w:rPr>
                <w:rFonts w:cs="Times New Roman"/>
              </w:rPr>
              <w:t>12:</w:t>
            </w:r>
            <w:r w:rsidR="00957039">
              <w:rPr>
                <w:rFonts w:cs="Times New Roman"/>
              </w:rPr>
              <w:t>3</w:t>
            </w:r>
            <w:r w:rsidR="000A3BA9">
              <w:rPr>
                <w:rFonts w:cs="Times New Roman"/>
              </w:rPr>
              <w:t>0</w:t>
            </w:r>
            <w:r w:rsidR="004D0A11">
              <w:rPr>
                <w:rFonts w:cs="Times New Roman"/>
              </w:rPr>
              <w:t xml:space="preserve"> PM</w:t>
            </w:r>
            <w:r w:rsidR="003D274B" w:rsidRPr="003675BA">
              <w:rPr>
                <w:rFonts w:cs="Times New Roman"/>
              </w:rPr>
              <w:t>.</w:t>
            </w:r>
          </w:p>
          <w:p w14:paraId="7D558CCE" w14:textId="04ED4847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813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607B378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</w:tbl>
    <w:p w14:paraId="53B0C282" w14:textId="77777777" w:rsidR="001939CB" w:rsidRPr="003675BA" w:rsidRDefault="001939CB" w:rsidP="003675BA">
      <w:pPr>
        <w:pStyle w:val="BodyA"/>
        <w:widowControl w:val="0"/>
        <w:ind w:left="324" w:hanging="324"/>
        <w:rPr>
          <w:rFonts w:cs="Times New Roman"/>
        </w:rPr>
      </w:pPr>
    </w:p>
    <w:sectPr w:rsidR="001939CB" w:rsidRPr="003675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EF2E" w14:textId="77777777" w:rsidR="00EC57FB" w:rsidRDefault="00EC57FB">
      <w:r>
        <w:separator/>
      </w:r>
    </w:p>
  </w:endnote>
  <w:endnote w:type="continuationSeparator" w:id="0">
    <w:p w14:paraId="1DA6FB0E" w14:textId="77777777" w:rsidR="00EC57FB" w:rsidRDefault="00EC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29A1" w14:textId="77777777" w:rsidR="001939CB" w:rsidRDefault="001939C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7F915" w14:textId="77777777" w:rsidR="00EC57FB" w:rsidRDefault="00EC57FB">
      <w:r>
        <w:separator/>
      </w:r>
    </w:p>
  </w:footnote>
  <w:footnote w:type="continuationSeparator" w:id="0">
    <w:p w14:paraId="19D4FA77" w14:textId="77777777" w:rsidR="00EC57FB" w:rsidRDefault="00EC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E01C" w14:textId="77777777" w:rsidR="001939CB" w:rsidRDefault="001939C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F1"/>
    <w:multiLevelType w:val="hybridMultilevel"/>
    <w:tmpl w:val="640A2BD6"/>
    <w:numStyleLink w:val="ImportedStyle1"/>
  </w:abstractNum>
  <w:abstractNum w:abstractNumId="2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CB"/>
    <w:rsid w:val="00017937"/>
    <w:rsid w:val="000A3BA9"/>
    <w:rsid w:val="000C6522"/>
    <w:rsid w:val="00100239"/>
    <w:rsid w:val="001939CB"/>
    <w:rsid w:val="001F7B38"/>
    <w:rsid w:val="00230E37"/>
    <w:rsid w:val="00255AB0"/>
    <w:rsid w:val="00320D18"/>
    <w:rsid w:val="003675BA"/>
    <w:rsid w:val="0037660A"/>
    <w:rsid w:val="003D274B"/>
    <w:rsid w:val="00406A10"/>
    <w:rsid w:val="00471951"/>
    <w:rsid w:val="004B4A9C"/>
    <w:rsid w:val="004B72C3"/>
    <w:rsid w:val="004D0A11"/>
    <w:rsid w:val="004D3C7D"/>
    <w:rsid w:val="00525E87"/>
    <w:rsid w:val="00556A5F"/>
    <w:rsid w:val="005A2562"/>
    <w:rsid w:val="005C5466"/>
    <w:rsid w:val="00720F51"/>
    <w:rsid w:val="007736C6"/>
    <w:rsid w:val="007F5657"/>
    <w:rsid w:val="00890374"/>
    <w:rsid w:val="008B7600"/>
    <w:rsid w:val="00917C62"/>
    <w:rsid w:val="00957039"/>
    <w:rsid w:val="009865A8"/>
    <w:rsid w:val="00995970"/>
    <w:rsid w:val="009B1B2B"/>
    <w:rsid w:val="009C6432"/>
    <w:rsid w:val="009D67B0"/>
    <w:rsid w:val="00A234B8"/>
    <w:rsid w:val="00A32214"/>
    <w:rsid w:val="00A37929"/>
    <w:rsid w:val="00A932FA"/>
    <w:rsid w:val="00B030B9"/>
    <w:rsid w:val="00B231F0"/>
    <w:rsid w:val="00BE7C26"/>
    <w:rsid w:val="00C56AA0"/>
    <w:rsid w:val="00CE6A0F"/>
    <w:rsid w:val="00D30C78"/>
    <w:rsid w:val="00D83BC9"/>
    <w:rsid w:val="00DC33BD"/>
    <w:rsid w:val="00DE4C92"/>
    <w:rsid w:val="00E06416"/>
    <w:rsid w:val="00E32D36"/>
    <w:rsid w:val="00E3614D"/>
    <w:rsid w:val="00EC57FB"/>
    <w:rsid w:val="00ED4E4A"/>
    <w:rsid w:val="00EF4BC5"/>
    <w:rsid w:val="00F21DDB"/>
    <w:rsid w:val="00F32D78"/>
    <w:rsid w:val="00FF41AD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5BD453D7-BF11-4840-88A6-23100B0F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T Nguyen</cp:lastModifiedBy>
  <cp:revision>8</cp:revision>
  <dcterms:created xsi:type="dcterms:W3CDTF">2021-03-10T20:21:00Z</dcterms:created>
  <dcterms:modified xsi:type="dcterms:W3CDTF">2021-03-16T17:51:00Z</dcterms:modified>
</cp:coreProperties>
</file>